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Catering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Catering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2F3A2E30"/>
    <w:rsid w:val="328573B9"/>
    <w:rsid w:val="339D2186"/>
    <w:rsid w:val="3EF87EC2"/>
    <w:rsid w:val="440F4757"/>
    <w:rsid w:val="49CA231C"/>
    <w:rsid w:val="49FE6B75"/>
    <w:rsid w:val="4DC17DFC"/>
    <w:rsid w:val="526F610F"/>
    <w:rsid w:val="574462DE"/>
    <w:rsid w:val="57954A37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2022-12-06T13:16:33Z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B65C39BAAAAE42E19BD15D1DDD781A01</vt:lpwstr>
  </property>
</Properties>
</file>